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1E" w:rsidRPr="00DF3B90" w:rsidRDefault="006E6E1E" w:rsidP="006E6E1E">
      <w:pPr>
        <w:jc w:val="center"/>
        <w:rPr>
          <w:b/>
          <w:sz w:val="28"/>
          <w:szCs w:val="28"/>
        </w:rPr>
      </w:pPr>
      <w:r w:rsidRPr="00DF3B90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6E6E1E" w:rsidRPr="00DF3B90" w:rsidRDefault="006E6E1E" w:rsidP="006E6E1E">
      <w:pPr>
        <w:jc w:val="center"/>
        <w:rPr>
          <w:b/>
          <w:sz w:val="28"/>
          <w:szCs w:val="28"/>
        </w:rPr>
      </w:pPr>
      <w:r w:rsidRPr="00DF3B90">
        <w:rPr>
          <w:b/>
          <w:sz w:val="28"/>
          <w:szCs w:val="28"/>
        </w:rPr>
        <w:t>детский сад № 21 «Радуга»</w:t>
      </w:r>
    </w:p>
    <w:p w:rsidR="006E6E1E" w:rsidRDefault="006E6E1E" w:rsidP="006E6E1E">
      <w:pPr>
        <w:jc w:val="center"/>
        <w:rPr>
          <w:szCs w:val="28"/>
        </w:rPr>
      </w:pPr>
    </w:p>
    <w:p w:rsidR="006E6E1E" w:rsidRDefault="006E6E1E" w:rsidP="006E6E1E">
      <w:pPr>
        <w:jc w:val="center"/>
        <w:rPr>
          <w:b/>
          <w:sz w:val="28"/>
          <w:szCs w:val="28"/>
        </w:rPr>
      </w:pPr>
    </w:p>
    <w:p w:rsidR="006E6E1E" w:rsidRDefault="006E6E1E" w:rsidP="006E6E1E">
      <w:pPr>
        <w:jc w:val="center"/>
        <w:rPr>
          <w:b/>
          <w:sz w:val="28"/>
          <w:szCs w:val="28"/>
        </w:rPr>
      </w:pPr>
    </w:p>
    <w:p w:rsidR="006E6E1E" w:rsidRDefault="00CF5B16" w:rsidP="006E6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  <w:r w:rsidR="006E6E1E">
        <w:rPr>
          <w:b/>
          <w:sz w:val="28"/>
          <w:szCs w:val="28"/>
        </w:rPr>
        <w:t xml:space="preserve"> </w:t>
      </w:r>
    </w:p>
    <w:p w:rsidR="006E6E1E" w:rsidRDefault="006E6E1E" w:rsidP="006E6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Педагогического совета</w:t>
      </w:r>
    </w:p>
    <w:p w:rsidR="006E6E1E" w:rsidRDefault="006E6E1E" w:rsidP="006E6E1E">
      <w:pPr>
        <w:jc w:val="center"/>
        <w:rPr>
          <w:b/>
          <w:sz w:val="28"/>
          <w:szCs w:val="28"/>
        </w:rPr>
      </w:pPr>
    </w:p>
    <w:p w:rsidR="006E6E1E" w:rsidRDefault="006E6E1E" w:rsidP="006E6E1E">
      <w:pPr>
        <w:jc w:val="center"/>
        <w:rPr>
          <w:b/>
          <w:sz w:val="28"/>
          <w:szCs w:val="28"/>
        </w:rPr>
      </w:pPr>
    </w:p>
    <w:p w:rsidR="006E6E1E" w:rsidRPr="00F87EB2" w:rsidRDefault="006E6E1E" w:rsidP="006E6E1E">
      <w:pPr>
        <w:rPr>
          <w:sz w:val="28"/>
          <w:szCs w:val="28"/>
        </w:rPr>
      </w:pPr>
      <w:r w:rsidRPr="00F87EB2">
        <w:rPr>
          <w:sz w:val="28"/>
          <w:szCs w:val="28"/>
        </w:rPr>
        <w:t xml:space="preserve">от  </w:t>
      </w:r>
      <w:r w:rsidR="0006084C">
        <w:rPr>
          <w:sz w:val="28"/>
          <w:szCs w:val="28"/>
        </w:rPr>
        <w:t>12</w:t>
      </w:r>
      <w:r w:rsidRPr="00F87EB2">
        <w:rPr>
          <w:sz w:val="28"/>
          <w:szCs w:val="28"/>
        </w:rPr>
        <w:t xml:space="preserve"> </w:t>
      </w:r>
      <w:bookmarkStart w:id="0" w:name="_GoBack"/>
      <w:bookmarkEnd w:id="0"/>
      <w:r w:rsidR="00CF5B16">
        <w:rPr>
          <w:sz w:val="28"/>
          <w:szCs w:val="28"/>
        </w:rPr>
        <w:t>.</w:t>
      </w:r>
      <w:r w:rsidR="006D20F2">
        <w:rPr>
          <w:sz w:val="28"/>
          <w:szCs w:val="28"/>
        </w:rPr>
        <w:t>01. 2017</w:t>
      </w:r>
      <w:r w:rsidRPr="00F87EB2">
        <w:rPr>
          <w:sz w:val="28"/>
          <w:szCs w:val="28"/>
        </w:rPr>
        <w:t xml:space="preserve"> г.</w:t>
      </w:r>
    </w:p>
    <w:p w:rsidR="006E6E1E" w:rsidRPr="00F87EB2" w:rsidRDefault="006E6E1E" w:rsidP="006E6E1E">
      <w:pPr>
        <w:rPr>
          <w:b/>
          <w:sz w:val="28"/>
          <w:szCs w:val="28"/>
        </w:rPr>
      </w:pPr>
    </w:p>
    <w:p w:rsidR="006E6E1E" w:rsidRPr="00F87EB2" w:rsidRDefault="006E6E1E" w:rsidP="006E6E1E">
      <w:pPr>
        <w:jc w:val="center"/>
        <w:rPr>
          <w:sz w:val="28"/>
          <w:szCs w:val="28"/>
        </w:rPr>
      </w:pPr>
    </w:p>
    <w:p w:rsidR="006E6E1E" w:rsidRPr="00F87EB2" w:rsidRDefault="006E6E1E" w:rsidP="006E6E1E">
      <w:pPr>
        <w:pStyle w:val="a3"/>
        <w:rPr>
          <w:sz w:val="28"/>
          <w:szCs w:val="28"/>
        </w:rPr>
      </w:pPr>
      <w:r w:rsidRPr="00F87EB2">
        <w:rPr>
          <w:sz w:val="28"/>
          <w:szCs w:val="28"/>
        </w:rPr>
        <w:t>Присутствовало: 4 человека (заведующая, воспитатели, педаго</w:t>
      </w:r>
      <w:proofErr w:type="gramStart"/>
      <w:r w:rsidRPr="00F87EB2">
        <w:rPr>
          <w:sz w:val="28"/>
          <w:szCs w:val="28"/>
        </w:rPr>
        <w:t>г-</w:t>
      </w:r>
      <w:proofErr w:type="gramEnd"/>
      <w:r w:rsidRPr="00F87EB2">
        <w:rPr>
          <w:sz w:val="28"/>
          <w:szCs w:val="28"/>
        </w:rPr>
        <w:t xml:space="preserve"> психолог) </w:t>
      </w:r>
    </w:p>
    <w:p w:rsidR="006E6E1E" w:rsidRPr="00F87EB2" w:rsidRDefault="006E6E1E" w:rsidP="006E6E1E">
      <w:pPr>
        <w:pStyle w:val="a3"/>
        <w:rPr>
          <w:iCs/>
          <w:sz w:val="28"/>
          <w:szCs w:val="28"/>
        </w:rPr>
      </w:pPr>
    </w:p>
    <w:p w:rsidR="006E6E1E" w:rsidRPr="00F87EB2" w:rsidRDefault="006E6E1E" w:rsidP="006E6E1E">
      <w:pPr>
        <w:pStyle w:val="a3"/>
        <w:rPr>
          <w:sz w:val="28"/>
          <w:szCs w:val="28"/>
        </w:rPr>
      </w:pPr>
      <w:r w:rsidRPr="00F87EB2">
        <w:rPr>
          <w:sz w:val="28"/>
          <w:szCs w:val="28"/>
        </w:rPr>
        <w:t>Председатель: Недодаева И.А.- заведующая ДОО</w:t>
      </w:r>
    </w:p>
    <w:p w:rsidR="006E6E1E" w:rsidRPr="00F87EB2" w:rsidRDefault="006E6E1E" w:rsidP="006E6E1E">
      <w:pPr>
        <w:pStyle w:val="a3"/>
        <w:rPr>
          <w:sz w:val="28"/>
          <w:szCs w:val="28"/>
        </w:rPr>
      </w:pPr>
      <w:r w:rsidRPr="00F87EB2">
        <w:rPr>
          <w:sz w:val="28"/>
          <w:szCs w:val="28"/>
        </w:rPr>
        <w:t>Секретарь: Абрамова Н.А.</w:t>
      </w:r>
    </w:p>
    <w:p w:rsidR="006E6E1E" w:rsidRPr="00F87EB2" w:rsidRDefault="006E6E1E" w:rsidP="006E6E1E">
      <w:pPr>
        <w:pStyle w:val="a3"/>
        <w:rPr>
          <w:sz w:val="28"/>
          <w:szCs w:val="28"/>
        </w:rPr>
      </w:pPr>
    </w:p>
    <w:p w:rsidR="006E6E1E" w:rsidRDefault="006E6E1E" w:rsidP="006E6E1E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518E2">
        <w:rPr>
          <w:b/>
          <w:sz w:val="28"/>
          <w:szCs w:val="28"/>
        </w:rPr>
        <w:t>« Речевое развитие дошкольников в условиях реализации образовательной программы ДОО».</w:t>
      </w:r>
    </w:p>
    <w:p w:rsidR="006E6E1E" w:rsidRPr="00E518E2" w:rsidRDefault="006E6E1E" w:rsidP="006E6E1E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6E6E1E" w:rsidRPr="00CF5B16" w:rsidRDefault="006E6E1E" w:rsidP="006E6E1E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  <w:r w:rsidRPr="00CF5B16">
        <w:rPr>
          <w:b/>
          <w:color w:val="000000"/>
          <w:sz w:val="28"/>
          <w:szCs w:val="28"/>
        </w:rPr>
        <w:t>Повестка  дня:</w:t>
      </w:r>
    </w:p>
    <w:p w:rsidR="006E6E1E" w:rsidRDefault="006E6E1E" w:rsidP="006E6E1E">
      <w:pPr>
        <w:shd w:val="clear" w:color="auto" w:fill="FFFFFF"/>
        <w:spacing w:before="30" w:after="30"/>
        <w:rPr>
          <w:color w:val="000000"/>
          <w:sz w:val="28"/>
          <w:szCs w:val="28"/>
        </w:rPr>
      </w:pPr>
    </w:p>
    <w:p w:rsidR="006E6E1E" w:rsidRPr="00F87EB2" w:rsidRDefault="006E6E1E" w:rsidP="006E6E1E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6E6E1E" w:rsidRPr="006E6E1E" w:rsidRDefault="006E6E1E" w:rsidP="006E6E1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 w:rsidRPr="006E6E1E">
        <w:rPr>
          <w:sz w:val="28"/>
          <w:szCs w:val="28"/>
        </w:rPr>
        <w:t xml:space="preserve">Сообщение о теме и повестке педагогического совета. Выступление заведующей Недодаевой И.А. </w:t>
      </w:r>
    </w:p>
    <w:p w:rsidR="006E6E1E" w:rsidRDefault="006E6E1E" w:rsidP="006E6E1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Самоанализ НОД по развитию речи Абрамовой Н.А.</w:t>
      </w:r>
    </w:p>
    <w:p w:rsidR="006E6E1E" w:rsidRPr="006E6E1E" w:rsidRDefault="006E6E1E" w:rsidP="006E6E1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Анализ образовательной деятельности по речевому развитию, анализ НОД по речевому развитию.</w:t>
      </w:r>
      <w:r w:rsidRPr="006E6E1E">
        <w:rPr>
          <w:sz w:val="28"/>
          <w:szCs w:val="28"/>
        </w:rPr>
        <w:t xml:space="preserve"> Выступление заведующей </w:t>
      </w:r>
      <w:r w:rsidR="006D20F2">
        <w:rPr>
          <w:sz w:val="28"/>
          <w:szCs w:val="28"/>
        </w:rPr>
        <w:t xml:space="preserve">                         </w:t>
      </w:r>
      <w:r w:rsidRPr="006E6E1E">
        <w:rPr>
          <w:sz w:val="28"/>
          <w:szCs w:val="28"/>
        </w:rPr>
        <w:t xml:space="preserve">Недодаевой И.А. </w:t>
      </w:r>
    </w:p>
    <w:p w:rsidR="006E6E1E" w:rsidRPr="006D20F2" w:rsidRDefault="006E6E1E" w:rsidP="006E6E1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 решения заседания педагогического совета.</w:t>
      </w:r>
    </w:p>
    <w:p w:rsidR="006D20F2" w:rsidRDefault="006D20F2" w:rsidP="006D20F2">
      <w:pPr>
        <w:pStyle w:val="a5"/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color w:val="000000"/>
          <w:sz w:val="28"/>
          <w:szCs w:val="28"/>
        </w:rPr>
      </w:pPr>
    </w:p>
    <w:p w:rsidR="006D20F2" w:rsidRDefault="006D20F2" w:rsidP="006D20F2">
      <w:pPr>
        <w:pStyle w:val="a5"/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color w:val="000000"/>
          <w:sz w:val="28"/>
          <w:szCs w:val="28"/>
        </w:rPr>
      </w:pPr>
    </w:p>
    <w:p w:rsidR="006D20F2" w:rsidRPr="00CF5B16" w:rsidRDefault="006D20F2" w:rsidP="006D20F2">
      <w:pPr>
        <w:pStyle w:val="a5"/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b/>
          <w:sz w:val="28"/>
          <w:szCs w:val="28"/>
        </w:rPr>
      </w:pPr>
      <w:r w:rsidRPr="00CF5B16">
        <w:rPr>
          <w:b/>
          <w:color w:val="000000"/>
          <w:sz w:val="28"/>
          <w:szCs w:val="28"/>
        </w:rPr>
        <w:t xml:space="preserve">                                           Слушали:</w:t>
      </w:r>
    </w:p>
    <w:p w:rsidR="001A2351" w:rsidRDefault="001A2351"/>
    <w:p w:rsidR="00CF5B16" w:rsidRDefault="00CF5B16"/>
    <w:p w:rsidR="00CF5B16" w:rsidRDefault="00CF5B16" w:rsidP="00CF5B16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 w:rsidRPr="00F43663">
        <w:rPr>
          <w:bCs/>
          <w:sz w:val="28"/>
          <w:szCs w:val="28"/>
        </w:rPr>
        <w:t xml:space="preserve">По первому вопросу </w:t>
      </w:r>
      <w:r w:rsidRPr="00F43663">
        <w:rPr>
          <w:sz w:val="28"/>
          <w:szCs w:val="28"/>
        </w:rPr>
        <w:t xml:space="preserve">выступила </w:t>
      </w:r>
      <w:proofErr w:type="gramStart"/>
      <w:r w:rsidRPr="00F43663">
        <w:rPr>
          <w:sz w:val="28"/>
          <w:szCs w:val="28"/>
        </w:rPr>
        <w:t>заведующая  Недодаева</w:t>
      </w:r>
      <w:proofErr w:type="gramEnd"/>
      <w:r w:rsidRPr="00F43663">
        <w:rPr>
          <w:sz w:val="28"/>
          <w:szCs w:val="28"/>
        </w:rPr>
        <w:t xml:space="preserve"> И.А.    Она сообщила повестку дня и задачи педагогического совета.</w:t>
      </w:r>
    </w:p>
    <w:p w:rsidR="00CF5B16" w:rsidRDefault="00CF5B16" w:rsidP="00CF5B16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</w:p>
    <w:p w:rsidR="00CF5B16" w:rsidRDefault="00CF5B16" w:rsidP="00CF5B16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</w:p>
    <w:p w:rsidR="00CF5B16" w:rsidRDefault="00CF5B16" w:rsidP="00CF5B16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вопросу, с самоанализом НОД по речевому развитию выступила Абрамова Н.А.</w:t>
      </w:r>
    </w:p>
    <w:p w:rsidR="001E753E" w:rsidRPr="001E753E" w:rsidRDefault="001E753E" w:rsidP="001E753E">
      <w:pPr>
        <w:spacing w:line="270" w:lineRule="atLeast"/>
        <w:rPr>
          <w:bCs/>
          <w:color w:val="000000"/>
          <w:sz w:val="28"/>
          <w:szCs w:val="28"/>
        </w:rPr>
      </w:pPr>
      <w:r w:rsidRPr="001E753E">
        <w:rPr>
          <w:bCs/>
          <w:color w:val="000000"/>
          <w:sz w:val="28"/>
          <w:szCs w:val="28"/>
        </w:rPr>
        <w:t>Тема</w:t>
      </w:r>
      <w:r w:rsidRPr="001E753E">
        <w:rPr>
          <w:bCs/>
          <w:color w:val="000000"/>
          <w:sz w:val="28"/>
          <w:szCs w:val="28"/>
        </w:rPr>
        <w:t xml:space="preserve"> занятия по развитию речи</w:t>
      </w:r>
      <w:r>
        <w:rPr>
          <w:bCs/>
          <w:color w:val="000000"/>
          <w:sz w:val="28"/>
          <w:szCs w:val="28"/>
        </w:rPr>
        <w:t>:</w:t>
      </w:r>
    </w:p>
    <w:p w:rsidR="001E753E" w:rsidRPr="001E753E" w:rsidRDefault="001E753E" w:rsidP="001E753E">
      <w:pPr>
        <w:spacing w:line="270" w:lineRule="atLeast"/>
        <w:rPr>
          <w:bCs/>
          <w:sz w:val="28"/>
          <w:szCs w:val="28"/>
        </w:rPr>
      </w:pPr>
      <w:r w:rsidRPr="001E753E">
        <w:rPr>
          <w:bCs/>
          <w:color w:val="000000"/>
          <w:sz w:val="28"/>
          <w:szCs w:val="28"/>
        </w:rPr>
        <w:t xml:space="preserve"> </w:t>
      </w:r>
      <w:r w:rsidRPr="001E753E">
        <w:rPr>
          <w:bCs/>
          <w:sz w:val="28"/>
          <w:szCs w:val="28"/>
        </w:rPr>
        <w:t>«Здравствуй, зимушка – зима, хорошо, что ты пришла!»</w:t>
      </w:r>
    </w:p>
    <w:p w:rsidR="001E753E" w:rsidRPr="00FB2D7A" w:rsidRDefault="001E753E" w:rsidP="001E753E">
      <w:pPr>
        <w:spacing w:line="270" w:lineRule="atLeast"/>
        <w:rPr>
          <w:b/>
          <w:bCs/>
          <w:sz w:val="28"/>
          <w:szCs w:val="28"/>
        </w:rPr>
      </w:pP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lastRenderedPageBreak/>
        <w:t xml:space="preserve">Занятие проводилось по  речевому развитию с детьми старшего дошкольного возраста.  У детей данной подгруппы сформированы навыки учебной деятельности. Дети легко идут на контакт </w:t>
      </w:r>
      <w:proofErr w:type="gramStart"/>
      <w:r w:rsidRPr="001E753E">
        <w:rPr>
          <w:color w:val="000000"/>
          <w:sz w:val="28"/>
          <w:szCs w:val="28"/>
        </w:rPr>
        <w:t>со</w:t>
      </w:r>
      <w:proofErr w:type="gramEnd"/>
      <w:r w:rsidRPr="001E753E">
        <w:rPr>
          <w:color w:val="000000"/>
          <w:sz w:val="28"/>
          <w:szCs w:val="28"/>
        </w:rPr>
        <w:t xml:space="preserve"> взрослым. Умеют слышать и слушать воспитателя.</w:t>
      </w:r>
    </w:p>
    <w:p w:rsidR="001E753E" w:rsidRPr="001E753E" w:rsidRDefault="001E753E" w:rsidP="001E753E">
      <w:pPr>
        <w:spacing w:line="270" w:lineRule="atLeast"/>
        <w:rPr>
          <w:bCs/>
          <w:sz w:val="28"/>
          <w:szCs w:val="28"/>
        </w:rPr>
      </w:pPr>
      <w:r w:rsidRPr="001E753E">
        <w:rPr>
          <w:color w:val="000000"/>
          <w:sz w:val="28"/>
          <w:szCs w:val="28"/>
        </w:rPr>
        <w:t xml:space="preserve">Тема занятия  </w:t>
      </w:r>
      <w:r w:rsidRPr="001E753E">
        <w:rPr>
          <w:bCs/>
          <w:sz w:val="28"/>
          <w:szCs w:val="28"/>
        </w:rPr>
        <w:t>«Здравствуй, зимушка – зима, хорошо, что ты пришла!»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 xml:space="preserve"> имеет связь с предыдущими занятиями. Это </w:t>
      </w:r>
      <w:proofErr w:type="gramStart"/>
      <w:r w:rsidRPr="001E753E">
        <w:rPr>
          <w:color w:val="000000"/>
          <w:sz w:val="28"/>
          <w:szCs w:val="28"/>
        </w:rPr>
        <w:t>занятие</w:t>
      </w:r>
      <w:proofErr w:type="gramEnd"/>
      <w:r w:rsidRPr="001E753E">
        <w:rPr>
          <w:color w:val="000000"/>
          <w:sz w:val="28"/>
          <w:szCs w:val="28"/>
        </w:rPr>
        <w:t xml:space="preserve"> интегрированное и сочетает в себе образовательные области: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-познание (ознакомление с окружающим миром)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-физическую культуру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-художественное творчество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Цель занятия:  Закрепить знания детей о признаках зимы и зимних забавах;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- Уточнять, активизировать словарный запас детей по теме;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- Развивать речевое дыхание, артикуляционную, тонкую и общую моторику;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- Развивать логическое мышление, внимание, память, творческое воображение;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- Воспитывать любовь к природе, интерес к творческой деятельности.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E753E">
        <w:rPr>
          <w:color w:val="000000"/>
          <w:sz w:val="28"/>
          <w:szCs w:val="28"/>
        </w:rPr>
        <w:t>Словарная работа: снег, зима, снежинки, холодный, пушистый, легкий, мягкий, морозная, снежная, веселая, коньки, лыжи, санки, снежки, снеговик.</w:t>
      </w:r>
      <w:proofErr w:type="gramEnd"/>
    </w:p>
    <w:p w:rsidR="001E753E" w:rsidRPr="001E753E" w:rsidRDefault="001E753E" w:rsidP="001E753E">
      <w:pPr>
        <w:spacing w:line="270" w:lineRule="atLeast"/>
        <w:jc w:val="both"/>
        <w:rPr>
          <w:sz w:val="28"/>
          <w:szCs w:val="28"/>
        </w:rPr>
      </w:pPr>
      <w:proofErr w:type="gramStart"/>
      <w:r w:rsidRPr="001E753E">
        <w:rPr>
          <w:bCs/>
          <w:sz w:val="28"/>
          <w:szCs w:val="28"/>
        </w:rPr>
        <w:t>Материал:</w:t>
      </w:r>
      <w:r w:rsidRPr="001E753E">
        <w:rPr>
          <w:sz w:val="28"/>
          <w:szCs w:val="28"/>
        </w:rPr>
        <w:t> картины «Зимой на прогулке», «Зимние забавы», «Не боимся мы мороза», магнитная доска,  плоскостные «снежки» на магнитах, саночки плоскостные, картинки для демонстрации значений слова «шапка».</w:t>
      </w:r>
      <w:proofErr w:type="gramEnd"/>
    </w:p>
    <w:p w:rsidR="001E753E" w:rsidRPr="001E753E" w:rsidRDefault="001E753E" w:rsidP="001307E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Структура занятия четко прослеживается и соответствует поставленным задачам. Занятие построено в логической последовательности и взаимосвязи частей занятия. Содержание связано с жизнью.</w:t>
      </w:r>
    </w:p>
    <w:p w:rsidR="001E753E" w:rsidRPr="001E753E" w:rsidRDefault="001E753E" w:rsidP="001307E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При планировании занятия были учтены возрастные особенности детей, и знания, полученные ими по разделу «Зима».</w:t>
      </w:r>
    </w:p>
    <w:p w:rsidR="001307EF" w:rsidRDefault="001E753E" w:rsidP="001307E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 xml:space="preserve">На предшествующих занятиях была проведена предварительная </w:t>
      </w:r>
      <w:proofErr w:type="gramStart"/>
      <w:r w:rsidRPr="001E753E">
        <w:rPr>
          <w:color w:val="000000"/>
          <w:sz w:val="28"/>
          <w:szCs w:val="28"/>
        </w:rPr>
        <w:t>работа</w:t>
      </w:r>
      <w:proofErr w:type="gramEnd"/>
      <w:r w:rsidRPr="001E753E">
        <w:rPr>
          <w:color w:val="000000"/>
          <w:sz w:val="28"/>
          <w:szCs w:val="28"/>
        </w:rPr>
        <w:t xml:space="preserve"> в которую вошли: чтение художественной литературы,  рассматривание иллюстраций из книг, рассматривание картин из серии «природа зимой, зимние забавы », наблюдения на прогулке, рассказы детей из личного опыта, разучивание стихов о зиме. Дифференцированный подход к детям проявляется в подготовке ребенка заранее с целью развития его творческих способностей, обращать внимание на ответы детей, добиваться индивидуальных ответов, обращать внимание на обогащение словаря детей, использование прилагательных в речи детей. Вызвать интерес через загадывание загадок, использование игровых приемов.  Я  старалась подобрать материал воздействия на чувства детей, который бы способствовал обратной связи.</w:t>
      </w:r>
    </w:p>
    <w:p w:rsidR="001E753E" w:rsidRPr="001E753E" w:rsidRDefault="001E753E" w:rsidP="001307E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На всех этапах занятия я старалась активизировать речевую, познавательную деятельность детей. Для получения обратной связи я использовала метод поощрения, ласковое слово, мимику, жесты.</w:t>
      </w:r>
    </w:p>
    <w:p w:rsidR="001E753E" w:rsidRPr="001E753E" w:rsidRDefault="001E753E" w:rsidP="001307E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Мною был выбран темп речи умеренный, материал излагала эмоционально.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В течение всего занятия дети были активны, работоспособны, проявляли интерес к содержанию и процессу деятельности.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lastRenderedPageBreak/>
        <w:t>Психологическая атмосфера была спокойная, эмоционально-положительная. В затруднительных моментах я оказывала своевременную помощь детям.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Речевой материал соответствует целям и задачам, был подобран с учетом возрастных особенностей. Длит</w:t>
      </w:r>
      <w:r w:rsidR="001307EF">
        <w:rPr>
          <w:color w:val="000000"/>
          <w:sz w:val="28"/>
          <w:szCs w:val="28"/>
        </w:rPr>
        <w:t xml:space="preserve">ельность занятия соответствует  </w:t>
      </w:r>
      <w:proofErr w:type="spellStart"/>
      <w:r w:rsidR="001307EF">
        <w:rPr>
          <w:color w:val="000000"/>
          <w:sz w:val="28"/>
          <w:szCs w:val="28"/>
        </w:rPr>
        <w:t>СанП</w:t>
      </w:r>
      <w:r w:rsidRPr="001E753E">
        <w:rPr>
          <w:color w:val="000000"/>
          <w:sz w:val="28"/>
          <w:szCs w:val="28"/>
        </w:rPr>
        <w:t>ин</w:t>
      </w:r>
      <w:proofErr w:type="spellEnd"/>
      <w:r w:rsidRPr="001E753E">
        <w:rPr>
          <w:color w:val="000000"/>
          <w:sz w:val="28"/>
          <w:szCs w:val="28"/>
        </w:rPr>
        <w:t xml:space="preserve"> </w:t>
      </w:r>
      <w:r w:rsidR="001307EF">
        <w:rPr>
          <w:color w:val="000000"/>
          <w:sz w:val="28"/>
          <w:szCs w:val="28"/>
        </w:rPr>
        <w:t xml:space="preserve"> </w:t>
      </w:r>
      <w:r w:rsidRPr="001E753E">
        <w:rPr>
          <w:color w:val="000000"/>
          <w:sz w:val="28"/>
          <w:szCs w:val="28"/>
        </w:rPr>
        <w:t>25 мин.</w:t>
      </w:r>
    </w:p>
    <w:p w:rsidR="001E753E" w:rsidRPr="001E753E" w:rsidRDefault="001E753E" w:rsidP="001E753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E753E">
        <w:rPr>
          <w:color w:val="000000"/>
          <w:sz w:val="28"/>
          <w:szCs w:val="28"/>
        </w:rPr>
        <w:t>Дети поразили меня тем, что доброта детской души и любознательность чувствовалась на протяжении всего занятия.</w:t>
      </w:r>
    </w:p>
    <w:p w:rsidR="00F7606D" w:rsidRDefault="00F7606D" w:rsidP="00F7606D">
      <w:pPr>
        <w:jc w:val="both"/>
        <w:rPr>
          <w:sz w:val="28"/>
          <w:szCs w:val="28"/>
        </w:rPr>
      </w:pPr>
    </w:p>
    <w:p w:rsidR="00F7606D" w:rsidRDefault="00F7606D" w:rsidP="00F7606D">
      <w:pPr>
        <w:jc w:val="both"/>
        <w:rPr>
          <w:sz w:val="28"/>
          <w:szCs w:val="28"/>
        </w:rPr>
      </w:pPr>
    </w:p>
    <w:p w:rsidR="00CF5B16" w:rsidRDefault="00CF5B16" w:rsidP="001307EF">
      <w:pPr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выступила заведующая Недодаева И.А.</w:t>
      </w:r>
      <w:r w:rsidR="00F7606D" w:rsidRPr="00F7606D">
        <w:rPr>
          <w:sz w:val="28"/>
          <w:szCs w:val="28"/>
        </w:rPr>
        <w:t xml:space="preserve"> </w:t>
      </w:r>
      <w:r w:rsidR="001307EF">
        <w:rPr>
          <w:sz w:val="28"/>
          <w:szCs w:val="28"/>
        </w:rPr>
        <w:t xml:space="preserve">Она предоставила справка по итогам тематического контроля «Состояние образовательной работы по развитию речи детей в рамках ФГОС </w:t>
      </w:r>
      <w:proofErr w:type="gramStart"/>
      <w:r w:rsidR="001307EF">
        <w:rPr>
          <w:sz w:val="28"/>
          <w:szCs w:val="28"/>
        </w:rPr>
        <w:t>ДО</w:t>
      </w:r>
      <w:proofErr w:type="gramEnd"/>
      <w:r w:rsidR="001307EF">
        <w:rPr>
          <w:sz w:val="28"/>
          <w:szCs w:val="28"/>
        </w:rPr>
        <w:t>».</w:t>
      </w:r>
    </w:p>
    <w:p w:rsidR="00CF5B16" w:rsidRDefault="001307EF" w:rsidP="00CF5B16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Справка прилагается.</w:t>
      </w:r>
    </w:p>
    <w:p w:rsidR="00913B0D" w:rsidRDefault="00913B0D" w:rsidP="001307EF">
      <w:pPr>
        <w:shd w:val="clear" w:color="auto" w:fill="FFFFFF"/>
        <w:autoSpaceDE w:val="0"/>
        <w:autoSpaceDN w:val="0"/>
        <w:adjustRightInd w:val="0"/>
        <w:spacing w:line="292" w:lineRule="atLeast"/>
        <w:rPr>
          <w:b/>
          <w:sz w:val="28"/>
          <w:szCs w:val="28"/>
        </w:rPr>
      </w:pPr>
    </w:p>
    <w:p w:rsidR="00913B0D" w:rsidRDefault="00913B0D" w:rsidP="00CF5B16">
      <w:pPr>
        <w:shd w:val="clear" w:color="auto" w:fill="FFFFFF"/>
        <w:autoSpaceDE w:val="0"/>
        <w:autoSpaceDN w:val="0"/>
        <w:adjustRightInd w:val="0"/>
        <w:spacing w:line="292" w:lineRule="atLeast"/>
        <w:jc w:val="center"/>
        <w:rPr>
          <w:b/>
          <w:sz w:val="28"/>
          <w:szCs w:val="28"/>
        </w:rPr>
      </w:pPr>
    </w:p>
    <w:p w:rsidR="00CF5B16" w:rsidRDefault="00CF5B16" w:rsidP="00CF5B16">
      <w:pPr>
        <w:shd w:val="clear" w:color="auto" w:fill="FFFFFF"/>
        <w:autoSpaceDE w:val="0"/>
        <w:autoSpaceDN w:val="0"/>
        <w:adjustRightInd w:val="0"/>
        <w:spacing w:line="292" w:lineRule="atLeast"/>
        <w:jc w:val="center"/>
        <w:rPr>
          <w:b/>
          <w:sz w:val="28"/>
          <w:szCs w:val="28"/>
        </w:rPr>
      </w:pPr>
      <w:r w:rsidRPr="00CF5B16">
        <w:rPr>
          <w:b/>
          <w:sz w:val="28"/>
          <w:szCs w:val="28"/>
        </w:rPr>
        <w:t>Решение заседания педагогического совета</w:t>
      </w:r>
      <w:r>
        <w:rPr>
          <w:b/>
          <w:sz w:val="28"/>
          <w:szCs w:val="28"/>
        </w:rPr>
        <w:t>:</w:t>
      </w:r>
    </w:p>
    <w:p w:rsidR="00CF5B16" w:rsidRDefault="00CF5B16" w:rsidP="00CF5B16">
      <w:pPr>
        <w:shd w:val="clear" w:color="auto" w:fill="FFFFFF"/>
        <w:autoSpaceDE w:val="0"/>
        <w:autoSpaceDN w:val="0"/>
        <w:adjustRightInd w:val="0"/>
        <w:spacing w:line="292" w:lineRule="atLeast"/>
        <w:jc w:val="center"/>
        <w:rPr>
          <w:b/>
          <w:sz w:val="28"/>
          <w:szCs w:val="28"/>
        </w:rPr>
      </w:pPr>
    </w:p>
    <w:p w:rsidR="0006084C" w:rsidRPr="00100961" w:rsidRDefault="0006084C" w:rsidP="0006084C">
      <w:pPr>
        <w:snapToGrid w:val="0"/>
        <w:ind w:left="30"/>
        <w:jc w:val="both"/>
        <w:rPr>
          <w:sz w:val="28"/>
          <w:szCs w:val="28"/>
        </w:rPr>
      </w:pPr>
      <w:r w:rsidRPr="00100961">
        <w:rPr>
          <w:sz w:val="28"/>
          <w:szCs w:val="28"/>
        </w:rPr>
        <w:t xml:space="preserve">     Таким образом, тематический контроль показал,</w:t>
      </w:r>
      <w:r>
        <w:rPr>
          <w:sz w:val="28"/>
          <w:szCs w:val="28"/>
        </w:rPr>
        <w:t xml:space="preserve"> что речевое развитие детей в МБДОУ д/с № 21 «Радуга» </w:t>
      </w:r>
      <w:r w:rsidRPr="00100961">
        <w:rPr>
          <w:sz w:val="28"/>
          <w:szCs w:val="28"/>
        </w:rPr>
        <w:t xml:space="preserve">соответствует среднему уровню </w:t>
      </w:r>
      <w:r>
        <w:rPr>
          <w:sz w:val="28"/>
          <w:szCs w:val="28"/>
        </w:rPr>
        <w:t>программных требований. Есть  дети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 которых</w:t>
      </w:r>
      <w:r w:rsidRPr="00100961">
        <w:rPr>
          <w:sz w:val="28"/>
          <w:szCs w:val="28"/>
        </w:rPr>
        <w:t xml:space="preserve"> не сформирована связная речь</w:t>
      </w:r>
      <w:r>
        <w:rPr>
          <w:sz w:val="28"/>
          <w:szCs w:val="28"/>
        </w:rPr>
        <w:t>,</w:t>
      </w:r>
      <w:r w:rsidRPr="00100961">
        <w:rPr>
          <w:sz w:val="28"/>
          <w:szCs w:val="28"/>
        </w:rPr>
        <w:t xml:space="preserve"> признаками</w:t>
      </w:r>
      <w:r>
        <w:rPr>
          <w:sz w:val="28"/>
          <w:szCs w:val="28"/>
        </w:rPr>
        <w:t xml:space="preserve"> </w:t>
      </w:r>
      <w:r w:rsidRPr="00100961">
        <w:rPr>
          <w:sz w:val="28"/>
          <w:szCs w:val="28"/>
        </w:rPr>
        <w:t xml:space="preserve"> которой являются содержательность, логичность, последова</w:t>
      </w:r>
      <w:r>
        <w:rPr>
          <w:sz w:val="28"/>
          <w:szCs w:val="28"/>
        </w:rPr>
        <w:t>тельность.  С</w:t>
      </w:r>
      <w:r w:rsidRPr="00100961">
        <w:rPr>
          <w:sz w:val="28"/>
          <w:szCs w:val="28"/>
        </w:rPr>
        <w:t>уществует</w:t>
      </w:r>
      <w:r w:rsidRPr="0077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</w:t>
      </w:r>
      <w:r w:rsidRPr="00100961">
        <w:rPr>
          <w:sz w:val="28"/>
          <w:szCs w:val="28"/>
        </w:rPr>
        <w:t xml:space="preserve"> проблема развития звуковой стороны речи, которая является не только предпосылкой формирования грамматического строя речи, обучения грамоте, но и показателем речевого развития ребёнка в целом. Поэтому некоторые дети испытывали трудности в изложении материала. </w:t>
      </w:r>
    </w:p>
    <w:p w:rsidR="00CF5B16" w:rsidRPr="00CF5B16" w:rsidRDefault="00CF5B16" w:rsidP="00CF5B16">
      <w:pPr>
        <w:shd w:val="clear" w:color="auto" w:fill="FFFFFF"/>
        <w:autoSpaceDE w:val="0"/>
        <w:autoSpaceDN w:val="0"/>
        <w:adjustRightInd w:val="0"/>
        <w:spacing w:line="292" w:lineRule="atLeast"/>
        <w:rPr>
          <w:sz w:val="28"/>
          <w:szCs w:val="28"/>
        </w:rPr>
      </w:pPr>
    </w:p>
    <w:p w:rsidR="00CF5B16" w:rsidRPr="00F43663" w:rsidRDefault="00CF5B16" w:rsidP="00CF5B16">
      <w:pPr>
        <w:shd w:val="clear" w:color="auto" w:fill="FFFFFF"/>
        <w:autoSpaceDE w:val="0"/>
        <w:autoSpaceDN w:val="0"/>
        <w:adjustRightInd w:val="0"/>
        <w:spacing w:line="292" w:lineRule="atLeast"/>
        <w:jc w:val="both"/>
        <w:rPr>
          <w:color w:val="333300"/>
          <w:sz w:val="28"/>
          <w:szCs w:val="28"/>
        </w:rPr>
      </w:pPr>
    </w:p>
    <w:p w:rsidR="00A538D9" w:rsidRDefault="00A538D9"/>
    <w:p w:rsidR="00A538D9" w:rsidRDefault="00A538D9" w:rsidP="00A538D9"/>
    <w:p w:rsidR="00A538D9" w:rsidRPr="00F87EB2" w:rsidRDefault="00A538D9" w:rsidP="00A538D9">
      <w:pPr>
        <w:pStyle w:val="a3"/>
        <w:rPr>
          <w:sz w:val="28"/>
          <w:szCs w:val="28"/>
        </w:rPr>
      </w:pPr>
      <w:r w:rsidRPr="00F87EB2">
        <w:rPr>
          <w:sz w:val="28"/>
          <w:szCs w:val="28"/>
        </w:rPr>
        <w:t>Председатель педсовета: ______________ Недодаева И.А.</w:t>
      </w:r>
    </w:p>
    <w:p w:rsidR="00A538D9" w:rsidRPr="00F87EB2" w:rsidRDefault="00A538D9" w:rsidP="00A538D9">
      <w:pPr>
        <w:pStyle w:val="a3"/>
        <w:rPr>
          <w:sz w:val="28"/>
          <w:szCs w:val="28"/>
        </w:rPr>
      </w:pPr>
    </w:p>
    <w:p w:rsidR="00A538D9" w:rsidRPr="00F87EB2" w:rsidRDefault="00A538D9" w:rsidP="00A538D9">
      <w:pPr>
        <w:pStyle w:val="a3"/>
        <w:rPr>
          <w:sz w:val="28"/>
          <w:szCs w:val="28"/>
        </w:rPr>
      </w:pPr>
      <w:r w:rsidRPr="00F87EB2">
        <w:rPr>
          <w:sz w:val="28"/>
          <w:szCs w:val="28"/>
        </w:rPr>
        <w:t>Секретарь:  ______________ Абрамова Н.А.</w:t>
      </w:r>
    </w:p>
    <w:p w:rsidR="00A538D9" w:rsidRPr="00CB1152" w:rsidRDefault="00A538D9" w:rsidP="00A538D9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A538D9" w:rsidRPr="00CB1152" w:rsidRDefault="00A538D9" w:rsidP="00A538D9">
      <w:pPr>
        <w:rPr>
          <w:sz w:val="28"/>
          <w:szCs w:val="28"/>
        </w:rPr>
      </w:pPr>
    </w:p>
    <w:p w:rsidR="00CF5B16" w:rsidRPr="00A538D9" w:rsidRDefault="00CF5B16" w:rsidP="00A538D9"/>
    <w:sectPr w:rsidR="00CF5B16" w:rsidRPr="00A5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66E37"/>
    <w:multiLevelType w:val="hybridMultilevel"/>
    <w:tmpl w:val="68B4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1E"/>
    <w:rsid w:val="0006084C"/>
    <w:rsid w:val="001307EF"/>
    <w:rsid w:val="001A2351"/>
    <w:rsid w:val="001E753E"/>
    <w:rsid w:val="006D20F2"/>
    <w:rsid w:val="006E6E1E"/>
    <w:rsid w:val="00842B83"/>
    <w:rsid w:val="00913B0D"/>
    <w:rsid w:val="00A538D9"/>
    <w:rsid w:val="00CF5B16"/>
    <w:rsid w:val="00F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6E1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E6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E6E1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E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2017-10-24T19:16:00Z</dcterms:created>
  <dcterms:modified xsi:type="dcterms:W3CDTF">2017-10-25T12:48:00Z</dcterms:modified>
</cp:coreProperties>
</file>